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CD" w:rsidRDefault="009361CD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61CD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-472440</wp:posOffset>
            </wp:positionV>
            <wp:extent cx="476250" cy="619125"/>
            <wp:effectExtent l="19050" t="0" r="0" b="0"/>
            <wp:wrapNone/>
            <wp:docPr id="6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27335" w:rsidRPr="00702E7F" w:rsidRDefault="009361CD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="00627335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335" w:rsidRPr="00702E7F" w:rsidRDefault="009361CD" w:rsidP="009361CD">
      <w:pPr>
        <w:tabs>
          <w:tab w:val="center" w:pos="4819"/>
          <w:tab w:val="left" w:pos="831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27335" w:rsidRPr="00702E7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 w:rsidRPr="00702E7F">
        <w:rPr>
          <w:rStyle w:val="s3"/>
          <w:sz w:val="28"/>
          <w:szCs w:val="28"/>
        </w:rPr>
        <w:t xml:space="preserve">от «____» </w:t>
      </w:r>
      <w:r w:rsidR="009361CD">
        <w:rPr>
          <w:rStyle w:val="s3"/>
          <w:sz w:val="28"/>
          <w:szCs w:val="28"/>
        </w:rPr>
        <w:t xml:space="preserve">марта </w:t>
      </w:r>
      <w:r w:rsidRPr="00702E7F">
        <w:rPr>
          <w:rStyle w:val="s3"/>
          <w:sz w:val="28"/>
          <w:szCs w:val="28"/>
        </w:rPr>
        <w:t xml:space="preserve"> 202</w:t>
      </w:r>
      <w:r w:rsidR="00AA42A8">
        <w:rPr>
          <w:rStyle w:val="s3"/>
          <w:sz w:val="28"/>
          <w:szCs w:val="28"/>
        </w:rPr>
        <w:t>3</w:t>
      </w:r>
      <w:r w:rsidRPr="00702E7F">
        <w:rPr>
          <w:rStyle w:val="s3"/>
          <w:sz w:val="28"/>
          <w:szCs w:val="28"/>
        </w:rPr>
        <w:t xml:space="preserve"> г. № ______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 w:rsidRPr="00702E7F">
        <w:rPr>
          <w:sz w:val="28"/>
          <w:szCs w:val="28"/>
        </w:rPr>
        <w:t xml:space="preserve">с. </w:t>
      </w:r>
      <w:r w:rsidR="009361CD">
        <w:rPr>
          <w:sz w:val="28"/>
          <w:szCs w:val="28"/>
        </w:rPr>
        <w:t>Радченское</w:t>
      </w:r>
    </w:p>
    <w:p w:rsidR="00627335" w:rsidRPr="00702E7F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702E7F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</w:t>
      </w:r>
      <w:r w:rsidR="0054385A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702E7F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от </w:t>
      </w:r>
      <w:r w:rsidR="0054385A">
        <w:rPr>
          <w:rFonts w:ascii="Times New Roman" w:hAnsi="Times New Roman" w:cs="Times New Roman"/>
          <w:sz w:val="28"/>
          <w:szCs w:val="28"/>
        </w:rPr>
        <w:t>25.12.</w:t>
      </w:r>
      <w:r w:rsidRPr="00702E7F">
        <w:rPr>
          <w:rFonts w:ascii="Times New Roman" w:hAnsi="Times New Roman" w:cs="Times New Roman"/>
          <w:sz w:val="28"/>
          <w:szCs w:val="28"/>
        </w:rPr>
        <w:t>2019 №</w:t>
      </w:r>
      <w:r w:rsidR="0054385A">
        <w:rPr>
          <w:rFonts w:ascii="Times New Roman" w:hAnsi="Times New Roman" w:cs="Times New Roman"/>
          <w:sz w:val="28"/>
          <w:szCs w:val="28"/>
        </w:rPr>
        <w:t>316</w:t>
      </w:r>
      <w:r w:rsidRPr="00702E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54385A">
        <w:rPr>
          <w:rFonts w:ascii="Times New Roman" w:hAnsi="Times New Roman" w:cs="Times New Roman"/>
          <w:sz w:val="28"/>
          <w:szCs w:val="28"/>
        </w:rPr>
        <w:t xml:space="preserve"> Радченском </w:t>
      </w:r>
      <w:r w:rsidRPr="00702E7F">
        <w:rPr>
          <w:rFonts w:ascii="Times New Roman" w:hAnsi="Times New Roman" w:cs="Times New Roman"/>
          <w:sz w:val="28"/>
          <w:szCs w:val="28"/>
        </w:rPr>
        <w:t>сельском поселении Богучарского муниципального района Воронежской области»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</w:t>
      </w:r>
      <w:r w:rsidR="009361CD">
        <w:rPr>
          <w:rFonts w:ascii="Times New Roman" w:hAnsi="Times New Roman"/>
          <w:sz w:val="28"/>
          <w:szCs w:val="28"/>
        </w:rPr>
        <w:t xml:space="preserve"> Радченского 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FE0E83">
        <w:rPr>
          <w:rFonts w:ascii="Times New Roman" w:hAnsi="Times New Roman"/>
          <w:sz w:val="28"/>
          <w:szCs w:val="28"/>
        </w:rPr>
        <w:t xml:space="preserve">рассмотрев </w:t>
      </w:r>
      <w:r w:rsidR="00DD77FD"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AA42A8">
        <w:rPr>
          <w:rFonts w:ascii="Times New Roman" w:hAnsi="Times New Roman"/>
          <w:sz w:val="28"/>
          <w:szCs w:val="28"/>
        </w:rPr>
        <w:t>30</w:t>
      </w:r>
      <w:r w:rsidR="00DD77FD" w:rsidRPr="00C67F55">
        <w:rPr>
          <w:rFonts w:ascii="Times New Roman" w:hAnsi="Times New Roman"/>
          <w:sz w:val="28"/>
          <w:szCs w:val="28"/>
        </w:rPr>
        <w:t>.0</w:t>
      </w:r>
      <w:r w:rsidR="00AA42A8">
        <w:rPr>
          <w:rFonts w:ascii="Times New Roman" w:hAnsi="Times New Roman"/>
          <w:sz w:val="28"/>
          <w:szCs w:val="28"/>
        </w:rPr>
        <w:t>1</w:t>
      </w:r>
      <w:r w:rsidR="00DD77FD" w:rsidRPr="00C67F55">
        <w:rPr>
          <w:rFonts w:ascii="Times New Roman" w:hAnsi="Times New Roman"/>
          <w:sz w:val="28"/>
          <w:szCs w:val="28"/>
        </w:rPr>
        <w:t>.202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 w:rsidRPr="00C67F55">
        <w:rPr>
          <w:rFonts w:ascii="Times New Roman" w:hAnsi="Times New Roman"/>
          <w:sz w:val="28"/>
          <w:szCs w:val="28"/>
        </w:rPr>
        <w:t xml:space="preserve"> № 2-1-202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>
        <w:rPr>
          <w:rFonts w:ascii="Times New Roman" w:hAnsi="Times New Roman"/>
          <w:sz w:val="28"/>
          <w:szCs w:val="28"/>
        </w:rPr>
        <w:t xml:space="preserve">, </w:t>
      </w:r>
      <w:r w:rsidRPr="00702E7F">
        <w:rPr>
          <w:rFonts w:ascii="Times New Roman" w:hAnsi="Times New Roman"/>
          <w:sz w:val="28"/>
          <w:szCs w:val="28"/>
        </w:rPr>
        <w:t>Совет народных депутатов</w:t>
      </w:r>
      <w:r w:rsidR="009361CD">
        <w:rPr>
          <w:rFonts w:ascii="Times New Roman" w:hAnsi="Times New Roman"/>
          <w:sz w:val="28"/>
          <w:szCs w:val="28"/>
        </w:rPr>
        <w:t xml:space="preserve"> Радченского </w:t>
      </w:r>
      <w:r w:rsidRPr="00702E7F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702E7F">
        <w:rPr>
          <w:rFonts w:ascii="Times New Roman" w:hAnsi="Times New Roman"/>
          <w:b/>
          <w:sz w:val="28"/>
          <w:szCs w:val="28"/>
        </w:rPr>
        <w:t>р е ш и л:</w:t>
      </w:r>
    </w:p>
    <w:p w:rsidR="009361CD" w:rsidRPr="00702E7F" w:rsidRDefault="009361CD" w:rsidP="0062733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 w:rsidR="009361CD">
        <w:rPr>
          <w:rFonts w:ascii="Times New Roman" w:hAnsi="Times New Roman" w:cs="Times New Roman"/>
          <w:b w:val="0"/>
          <w:sz w:val="28"/>
          <w:szCs w:val="28"/>
        </w:rPr>
        <w:t xml:space="preserve">Радченского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>сельского поселения от</w:t>
      </w:r>
      <w:r w:rsidR="009361CD">
        <w:rPr>
          <w:rFonts w:ascii="Times New Roman" w:hAnsi="Times New Roman" w:cs="Times New Roman"/>
          <w:b w:val="0"/>
          <w:sz w:val="28"/>
          <w:szCs w:val="28"/>
        </w:rPr>
        <w:t xml:space="preserve"> 25.12.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9361CD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бюджетном процессе в</w:t>
      </w:r>
      <w:r w:rsidR="009361CD">
        <w:rPr>
          <w:rFonts w:ascii="Times New Roman" w:hAnsi="Times New Roman" w:cs="Times New Roman"/>
          <w:b w:val="0"/>
          <w:sz w:val="28"/>
          <w:szCs w:val="28"/>
        </w:rPr>
        <w:t xml:space="preserve"> Радченском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>сельском поселении Богучарского муниципального района Воронежской области»:</w:t>
      </w:r>
    </w:p>
    <w:p w:rsidR="00550DAB" w:rsidRDefault="001701BE" w:rsidP="001701BE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 w:rsidR="00AA42A8">
        <w:rPr>
          <w:rFonts w:ascii="Times New Roman" w:hAnsi="Times New Roman"/>
          <w:sz w:val="28"/>
          <w:szCs w:val="28"/>
        </w:rPr>
        <w:t>Абз. 3п</w:t>
      </w:r>
      <w:r w:rsidR="00550DAB">
        <w:rPr>
          <w:rFonts w:ascii="Times New Roman" w:hAnsi="Times New Roman"/>
          <w:sz w:val="28"/>
          <w:szCs w:val="28"/>
        </w:rPr>
        <w:t xml:space="preserve">ункт </w:t>
      </w:r>
      <w:r w:rsidR="00AA42A8">
        <w:rPr>
          <w:rFonts w:ascii="Times New Roman" w:hAnsi="Times New Roman"/>
          <w:sz w:val="28"/>
          <w:szCs w:val="28"/>
        </w:rPr>
        <w:t>1</w:t>
      </w:r>
      <w:r w:rsidR="00550DAB">
        <w:rPr>
          <w:rFonts w:ascii="Times New Roman" w:hAnsi="Times New Roman"/>
          <w:sz w:val="28"/>
          <w:szCs w:val="28"/>
        </w:rPr>
        <w:t xml:space="preserve"> статьи </w:t>
      </w:r>
      <w:r w:rsidR="00AA42A8">
        <w:rPr>
          <w:rFonts w:ascii="Times New Roman" w:hAnsi="Times New Roman"/>
          <w:sz w:val="28"/>
          <w:szCs w:val="28"/>
        </w:rPr>
        <w:t>10</w:t>
      </w:r>
      <w:r w:rsidR="00550D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01BE" w:rsidRPr="00AA42A8" w:rsidRDefault="00550DAB" w:rsidP="00AA42A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163A">
        <w:rPr>
          <w:rFonts w:ascii="Times New Roman" w:hAnsi="Times New Roman"/>
          <w:sz w:val="28"/>
          <w:szCs w:val="28"/>
        </w:rPr>
        <w:t>«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  <w:r w:rsidRPr="00DA163A">
        <w:rPr>
          <w:rFonts w:ascii="Times New Roman" w:hAnsi="Times New Roman"/>
          <w:sz w:val="28"/>
          <w:szCs w:val="28"/>
        </w:rPr>
        <w:t xml:space="preserve">». </w:t>
      </w:r>
    </w:p>
    <w:p w:rsidR="00A27741" w:rsidRPr="00DA163A" w:rsidRDefault="00A27741" w:rsidP="001701BE">
      <w:pPr>
        <w:ind w:firstLine="709"/>
        <w:rPr>
          <w:rFonts w:ascii="Times New Roman" w:hAnsi="Times New Roman"/>
          <w:sz w:val="28"/>
          <w:szCs w:val="28"/>
        </w:rPr>
      </w:pPr>
      <w:r w:rsidRPr="00DA163A">
        <w:rPr>
          <w:rFonts w:ascii="Times New Roman" w:hAnsi="Times New Roman"/>
          <w:sz w:val="28"/>
          <w:szCs w:val="28"/>
        </w:rPr>
        <w:t xml:space="preserve">1.2. </w:t>
      </w:r>
      <w:r w:rsidR="00DA6993">
        <w:rPr>
          <w:rFonts w:ascii="Times New Roman" w:hAnsi="Times New Roman"/>
          <w:sz w:val="28"/>
          <w:szCs w:val="28"/>
        </w:rPr>
        <w:t>П</w:t>
      </w:r>
      <w:r w:rsidR="004B495F" w:rsidRPr="00DA163A">
        <w:rPr>
          <w:rFonts w:ascii="Times New Roman" w:hAnsi="Times New Roman"/>
          <w:sz w:val="28"/>
          <w:szCs w:val="28"/>
        </w:rPr>
        <w:t>ункт</w:t>
      </w:r>
      <w:r w:rsidR="00DA6993">
        <w:rPr>
          <w:rFonts w:ascii="Times New Roman" w:hAnsi="Times New Roman"/>
          <w:sz w:val="28"/>
          <w:szCs w:val="28"/>
        </w:rPr>
        <w:t xml:space="preserve"> 3 </w:t>
      </w:r>
      <w:r w:rsidR="004B495F" w:rsidRPr="00DA163A">
        <w:rPr>
          <w:rFonts w:ascii="Times New Roman" w:hAnsi="Times New Roman"/>
          <w:sz w:val="28"/>
          <w:szCs w:val="28"/>
        </w:rPr>
        <w:t xml:space="preserve">статьи </w:t>
      </w:r>
      <w:r w:rsidR="00DA6993">
        <w:rPr>
          <w:rFonts w:ascii="Times New Roman" w:hAnsi="Times New Roman"/>
          <w:sz w:val="28"/>
          <w:szCs w:val="28"/>
        </w:rPr>
        <w:t>32признать утратившим силу.</w:t>
      </w:r>
    </w:p>
    <w:p w:rsidR="00073AAB" w:rsidRDefault="00073AAB" w:rsidP="00073AAB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0820B4" w:rsidRPr="00073AAB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361CD">
        <w:rPr>
          <w:rFonts w:ascii="Times New Roman" w:hAnsi="Times New Roman"/>
          <w:sz w:val="28"/>
          <w:szCs w:val="28"/>
        </w:rPr>
        <w:t xml:space="preserve"> Радченского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 w:rsidR="009361CD">
        <w:rPr>
          <w:rFonts w:ascii="Times New Roman" w:hAnsi="Times New Roman"/>
          <w:sz w:val="28"/>
          <w:szCs w:val="28"/>
        </w:rPr>
        <w:t>Н.А. Рыбянцев</w:t>
      </w:r>
    </w:p>
    <w:p w:rsidR="00073AAB" w:rsidRPr="00DA163A" w:rsidRDefault="00073AAB" w:rsidP="004B495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sectPr w:rsidR="00073AAB" w:rsidRPr="00DA163A" w:rsidSect="009361C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32" w:rsidRDefault="00E75B32" w:rsidP="00627335">
      <w:r>
        <w:separator/>
      </w:r>
    </w:p>
  </w:endnote>
  <w:endnote w:type="continuationSeparator" w:id="1">
    <w:p w:rsidR="00E75B32" w:rsidRDefault="00E75B32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32" w:rsidRDefault="00E75B32" w:rsidP="00627335">
      <w:r>
        <w:separator/>
      </w:r>
    </w:p>
  </w:footnote>
  <w:footnote w:type="continuationSeparator" w:id="1">
    <w:p w:rsidR="00E75B32" w:rsidRDefault="00E75B32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9F5"/>
    <w:rsid w:val="00073AAB"/>
    <w:rsid w:val="000741B2"/>
    <w:rsid w:val="000820B4"/>
    <w:rsid w:val="00083BCF"/>
    <w:rsid w:val="00091210"/>
    <w:rsid w:val="000C59D9"/>
    <w:rsid w:val="000C6E9D"/>
    <w:rsid w:val="000D759E"/>
    <w:rsid w:val="001701BE"/>
    <w:rsid w:val="001A7C2D"/>
    <w:rsid w:val="001F179E"/>
    <w:rsid w:val="00237A9C"/>
    <w:rsid w:val="00274E6F"/>
    <w:rsid w:val="002B4AD8"/>
    <w:rsid w:val="003171EA"/>
    <w:rsid w:val="00356E80"/>
    <w:rsid w:val="00396137"/>
    <w:rsid w:val="003B413C"/>
    <w:rsid w:val="00454929"/>
    <w:rsid w:val="004B495F"/>
    <w:rsid w:val="004B5180"/>
    <w:rsid w:val="004C2087"/>
    <w:rsid w:val="0054385A"/>
    <w:rsid w:val="00550DAB"/>
    <w:rsid w:val="005606F8"/>
    <w:rsid w:val="00563A1F"/>
    <w:rsid w:val="00627335"/>
    <w:rsid w:val="006975A5"/>
    <w:rsid w:val="006A73C8"/>
    <w:rsid w:val="00702E7F"/>
    <w:rsid w:val="007D36B5"/>
    <w:rsid w:val="007E1BA3"/>
    <w:rsid w:val="00843115"/>
    <w:rsid w:val="00926B26"/>
    <w:rsid w:val="009361CD"/>
    <w:rsid w:val="009A2B4C"/>
    <w:rsid w:val="009A3E37"/>
    <w:rsid w:val="009C03C7"/>
    <w:rsid w:val="009E0422"/>
    <w:rsid w:val="009E4C39"/>
    <w:rsid w:val="00A27741"/>
    <w:rsid w:val="00A31733"/>
    <w:rsid w:val="00AA42A8"/>
    <w:rsid w:val="00AC253D"/>
    <w:rsid w:val="00B0337E"/>
    <w:rsid w:val="00B4444F"/>
    <w:rsid w:val="00B90F4C"/>
    <w:rsid w:val="00BF2F1E"/>
    <w:rsid w:val="00C40D38"/>
    <w:rsid w:val="00CC539B"/>
    <w:rsid w:val="00D24C61"/>
    <w:rsid w:val="00D81063"/>
    <w:rsid w:val="00D81449"/>
    <w:rsid w:val="00DA163A"/>
    <w:rsid w:val="00DA6993"/>
    <w:rsid w:val="00DA6A48"/>
    <w:rsid w:val="00DD77FD"/>
    <w:rsid w:val="00E15DC6"/>
    <w:rsid w:val="00E75B32"/>
    <w:rsid w:val="00E775AD"/>
    <w:rsid w:val="00F83E31"/>
    <w:rsid w:val="00FA49F5"/>
    <w:rsid w:val="00FD538A"/>
    <w:rsid w:val="00FE0E83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Radchen</cp:lastModifiedBy>
  <cp:revision>40</cp:revision>
  <cp:lastPrinted>2021-05-12T13:52:00Z</cp:lastPrinted>
  <dcterms:created xsi:type="dcterms:W3CDTF">2020-02-19T10:28:00Z</dcterms:created>
  <dcterms:modified xsi:type="dcterms:W3CDTF">2023-03-10T06:43:00Z</dcterms:modified>
</cp:coreProperties>
</file>